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D6" w:rsidRPr="001132A8" w:rsidRDefault="00892060" w:rsidP="0053318F">
      <w:pPr>
        <w:spacing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2A8">
        <w:rPr>
          <w:rFonts w:ascii="Times New Roman" w:hAnsi="Times New Roman" w:cs="Times New Roman"/>
          <w:b/>
          <w:color w:val="000000"/>
          <w:sz w:val="28"/>
          <w:szCs w:val="28"/>
        </w:rPr>
        <w:t>МЕТОД ПРОЕКТА И ФОРМИРОВАНИЕ  УНИВЕРСАЛЬНЫХ УЧЕБНЫХ ДЕЙСТВИЙ В РАМКАХ ПРОЕКТНОЙ ДЕЯТЕЛЬНОСТИ НА УРОКАХ АНГЛИЙСКОГО ЯЗЫКА</w:t>
      </w:r>
    </w:p>
    <w:p w:rsidR="00A933BB" w:rsidRPr="001132A8" w:rsidRDefault="00892060" w:rsidP="001132A8">
      <w:pPr>
        <w:spacing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32A8">
        <w:rPr>
          <w:rFonts w:ascii="Times New Roman" w:hAnsi="Times New Roman" w:cs="Times New Roman"/>
          <w:sz w:val="28"/>
          <w:szCs w:val="28"/>
        </w:rPr>
        <w:t>Мокеева</w:t>
      </w:r>
      <w:proofErr w:type="spellEnd"/>
      <w:r w:rsidRPr="001132A8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proofErr w:type="gramStart"/>
      <w:r w:rsidRPr="001132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B0643" w:rsidRPr="001132A8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1132A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1132A8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1132A8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Pr="001132A8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1132A8">
        <w:rPr>
          <w:rFonts w:ascii="Times New Roman" w:hAnsi="Times New Roman" w:cs="Times New Roman"/>
          <w:sz w:val="28"/>
          <w:szCs w:val="28"/>
        </w:rPr>
        <w:instrText>:</w:instrText>
      </w:r>
      <w:r w:rsidRPr="001132A8">
        <w:rPr>
          <w:rFonts w:ascii="Times New Roman" w:hAnsi="Times New Roman" w:cs="Times New Roman"/>
          <w:sz w:val="28"/>
          <w:szCs w:val="28"/>
          <w:lang w:val="en-US"/>
        </w:rPr>
        <w:instrText>mon</w:instrText>
      </w:r>
      <w:r w:rsidRPr="001132A8">
        <w:rPr>
          <w:rFonts w:ascii="Times New Roman" w:hAnsi="Times New Roman" w:cs="Times New Roman"/>
          <w:sz w:val="28"/>
          <w:szCs w:val="28"/>
        </w:rPr>
        <w:instrText>-</w:instrText>
      </w:r>
      <w:r w:rsidRPr="001132A8">
        <w:rPr>
          <w:rFonts w:ascii="Times New Roman" w:hAnsi="Times New Roman" w:cs="Times New Roman"/>
          <w:sz w:val="28"/>
          <w:szCs w:val="28"/>
          <w:lang w:val="en-US"/>
        </w:rPr>
        <w:instrText>bon</w:instrText>
      </w:r>
      <w:r w:rsidRPr="001132A8">
        <w:rPr>
          <w:rFonts w:ascii="Times New Roman" w:hAnsi="Times New Roman" w:cs="Times New Roman"/>
          <w:sz w:val="28"/>
          <w:szCs w:val="28"/>
        </w:rPr>
        <w:instrText>.73@</w:instrText>
      </w:r>
      <w:r w:rsidRPr="001132A8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Pr="001132A8">
        <w:rPr>
          <w:rFonts w:ascii="Times New Roman" w:hAnsi="Times New Roman" w:cs="Times New Roman"/>
          <w:sz w:val="28"/>
          <w:szCs w:val="28"/>
        </w:rPr>
        <w:instrText>.</w:instrText>
      </w:r>
      <w:r w:rsidRPr="001132A8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1132A8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8B0643" w:rsidRPr="001132A8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1132A8">
        <w:rPr>
          <w:rStyle w:val="aa"/>
          <w:rFonts w:ascii="Times New Roman" w:hAnsi="Times New Roman" w:cs="Times New Roman"/>
          <w:sz w:val="28"/>
          <w:szCs w:val="28"/>
          <w:lang w:val="en-US"/>
        </w:rPr>
        <w:t>mon</w:t>
      </w:r>
      <w:r w:rsidRPr="001132A8">
        <w:rPr>
          <w:rStyle w:val="aa"/>
          <w:rFonts w:ascii="Times New Roman" w:hAnsi="Times New Roman" w:cs="Times New Roman"/>
          <w:sz w:val="28"/>
          <w:szCs w:val="28"/>
        </w:rPr>
        <w:t>-</w:t>
      </w:r>
      <w:r w:rsidRPr="001132A8">
        <w:rPr>
          <w:rStyle w:val="aa"/>
          <w:rFonts w:ascii="Times New Roman" w:hAnsi="Times New Roman" w:cs="Times New Roman"/>
          <w:sz w:val="28"/>
          <w:szCs w:val="28"/>
          <w:lang w:val="en-US"/>
        </w:rPr>
        <w:t>bon</w:t>
      </w:r>
      <w:r w:rsidRPr="001132A8">
        <w:rPr>
          <w:rStyle w:val="aa"/>
          <w:rFonts w:ascii="Times New Roman" w:hAnsi="Times New Roman" w:cs="Times New Roman"/>
          <w:sz w:val="28"/>
          <w:szCs w:val="28"/>
        </w:rPr>
        <w:t>.73@</w:t>
      </w:r>
      <w:r w:rsidRPr="001132A8">
        <w:rPr>
          <w:rStyle w:val="aa"/>
          <w:rFonts w:ascii="Times New Roman" w:hAnsi="Times New Roman" w:cs="Times New Roman"/>
          <w:sz w:val="28"/>
          <w:szCs w:val="28"/>
          <w:lang w:val="en-US"/>
        </w:rPr>
        <w:t>mail</w:t>
      </w:r>
      <w:r w:rsidRPr="001132A8">
        <w:rPr>
          <w:rStyle w:val="aa"/>
          <w:rFonts w:ascii="Times New Roman" w:hAnsi="Times New Roman" w:cs="Times New Roman"/>
          <w:sz w:val="28"/>
          <w:szCs w:val="28"/>
        </w:rPr>
        <w:t>.</w:t>
      </w:r>
      <w:proofErr w:type="spellStart"/>
      <w:r w:rsidRPr="001132A8">
        <w:rPr>
          <w:rStyle w:val="aa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B0643" w:rsidRPr="001132A8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1132A8">
        <w:rPr>
          <w:rFonts w:ascii="Times New Roman" w:hAnsi="Times New Roman" w:cs="Times New Roman"/>
          <w:sz w:val="28"/>
          <w:szCs w:val="28"/>
        </w:rPr>
        <w:t>), учитель английского языка</w:t>
      </w:r>
    </w:p>
    <w:p w:rsidR="00A933BB" w:rsidRPr="001132A8" w:rsidRDefault="00A933BB" w:rsidP="001132A8">
      <w:pPr>
        <w:spacing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1132A8">
        <w:rPr>
          <w:rFonts w:ascii="Times New Roman" w:hAnsi="Times New Roman" w:cs="Times New Roman"/>
          <w:sz w:val="28"/>
          <w:szCs w:val="28"/>
        </w:rPr>
        <w:t>МБОУ «Рыбно-Слободская средняя общеобразовательная школа №2»</w:t>
      </w:r>
    </w:p>
    <w:p w:rsidR="00A933BB" w:rsidRPr="001132A8" w:rsidRDefault="00A933BB" w:rsidP="001132A8">
      <w:pPr>
        <w:spacing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1132A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</w:p>
    <w:p w:rsidR="00A933BB" w:rsidRPr="001132A8" w:rsidRDefault="00A933BB" w:rsidP="001132A8">
      <w:pPr>
        <w:spacing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1132A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92060" w:rsidRPr="00113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2060" w:rsidRPr="001132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92060" w:rsidRPr="001132A8">
        <w:rPr>
          <w:rFonts w:ascii="Times New Roman" w:hAnsi="Times New Roman" w:cs="Times New Roman"/>
          <w:sz w:val="28"/>
          <w:szCs w:val="28"/>
        </w:rPr>
        <w:t>МБОУ «Рыбно-Слободская СОШ №2» Рыбно-Слободского района РТ)</w:t>
      </w:r>
    </w:p>
    <w:p w:rsidR="00AA5D64" w:rsidRDefault="00AA5D64" w:rsidP="008B5693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2A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E6F55" w:rsidRDefault="008E6F55" w:rsidP="008B5693">
      <w:pPr>
        <w:tabs>
          <w:tab w:val="left" w:pos="3927"/>
        </w:tabs>
        <w:spacing w:after="0" w:line="360" w:lineRule="auto"/>
        <w:ind w:left="-142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F55">
        <w:rPr>
          <w:rFonts w:ascii="Times New Roman" w:hAnsi="Times New Roman" w:cs="Times New Roman"/>
          <w:i/>
          <w:sz w:val="28"/>
          <w:szCs w:val="28"/>
        </w:rPr>
        <w:t xml:space="preserve">Доклад раскрывает содержание понятия «метод проектов»; описывается </w:t>
      </w:r>
      <w:r w:rsidRPr="008E6F55">
        <w:rPr>
          <w:rFonts w:ascii="Times New Roman" w:eastAsia="Arial Unicode MS" w:hAnsi="Times New Roman" w:cs="Times New Roman"/>
          <w:i/>
          <w:sz w:val="28"/>
          <w:szCs w:val="28"/>
        </w:rPr>
        <w:t xml:space="preserve">процесс формирования </w:t>
      </w:r>
      <w:r w:rsidRPr="008E6F55">
        <w:rPr>
          <w:rFonts w:ascii="Times New Roman" w:hAnsi="Times New Roman" w:cs="Times New Roman"/>
          <w:i/>
          <w:sz w:val="28"/>
          <w:szCs w:val="28"/>
        </w:rPr>
        <w:t>универсальных учебных действий у  школьников среднего звена средствами проектной деятельности;  особое внимание автор уделяет разработке  критериев оценивания проектно</w:t>
      </w:r>
      <w:r w:rsidR="00012009">
        <w:rPr>
          <w:rFonts w:ascii="Times New Roman" w:hAnsi="Times New Roman" w:cs="Times New Roman"/>
          <w:i/>
          <w:sz w:val="28"/>
          <w:szCs w:val="28"/>
        </w:rPr>
        <w:t>й работы</w:t>
      </w:r>
      <w:r w:rsidRPr="008E6F55">
        <w:rPr>
          <w:rFonts w:ascii="Times New Roman" w:hAnsi="Times New Roman" w:cs="Times New Roman"/>
          <w:i/>
          <w:sz w:val="28"/>
          <w:szCs w:val="28"/>
        </w:rPr>
        <w:t>.</w:t>
      </w:r>
    </w:p>
    <w:p w:rsidR="00012009" w:rsidRDefault="008E6F55" w:rsidP="00B9454D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E3CAE" w:rsidRPr="00EE7807">
        <w:rPr>
          <w:rFonts w:ascii="Times New Roman" w:hAnsi="Times New Roman" w:cs="Times New Roman"/>
          <w:sz w:val="28"/>
          <w:szCs w:val="28"/>
        </w:rPr>
        <w:t>дной из приоритетных задач современной школы является создание необходимых полноценных условий для личностного развития каждого ребёнка, формирования активной позиции, субъективности учащегося в  образовательном процессе.</w:t>
      </w:r>
      <w:r w:rsid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16149F" w:rsidRPr="00EE7807">
        <w:rPr>
          <w:rFonts w:ascii="Times New Roman" w:hAnsi="Times New Roman" w:cs="Times New Roman"/>
          <w:sz w:val="28"/>
          <w:szCs w:val="28"/>
        </w:rPr>
        <w:t xml:space="preserve">Именно метод проектов призван решать данную задачу. </w:t>
      </w:r>
    </w:p>
    <w:p w:rsidR="008A3497" w:rsidRPr="00EE7807" w:rsidRDefault="00EA14B1" w:rsidP="00F70EF0">
      <w:pPr>
        <w:tabs>
          <w:tab w:val="left" w:pos="3927"/>
        </w:tabs>
        <w:spacing w:after="0" w:line="360" w:lineRule="auto"/>
        <w:ind w:left="-142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7807">
        <w:rPr>
          <w:rFonts w:ascii="Times New Roman" w:hAnsi="Times New Roman" w:cs="Times New Roman"/>
          <w:sz w:val="28"/>
          <w:szCs w:val="28"/>
        </w:rPr>
        <w:t>Термин «проект» в переводе с латинского означает «бросание вперед».</w:t>
      </w:r>
      <w:proofErr w:type="gramEnd"/>
      <w:r w:rsidR="008A3497" w:rsidRPr="00EE7807">
        <w:rPr>
          <w:rFonts w:ascii="Times New Roman" w:hAnsi="Times New Roman" w:cs="Times New Roman"/>
          <w:sz w:val="28"/>
          <w:szCs w:val="28"/>
        </w:rPr>
        <w:t xml:space="preserve"> Метод проектов возник в начале 20 века. Главная идея метода проектов – направленность учебно – познавательной деятельности школьников на результат, который получается при решении практической или теоретической, но</w:t>
      </w:r>
      <w:r w:rsidR="005545E4">
        <w:rPr>
          <w:rFonts w:ascii="Times New Roman" w:hAnsi="Times New Roman" w:cs="Times New Roman"/>
          <w:sz w:val="28"/>
          <w:szCs w:val="28"/>
        </w:rPr>
        <w:t xml:space="preserve"> обязательно личностно значимой.</w:t>
      </w:r>
      <w:r w:rsidR="008A3497" w:rsidRPr="00EE7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8A8" w:rsidRPr="00EE7807" w:rsidRDefault="00012009" w:rsidP="004B21F0">
      <w:pPr>
        <w:pStyle w:val="a3"/>
        <w:spacing w:after="0"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</w:t>
      </w:r>
      <w:r w:rsidR="00E668A8" w:rsidRPr="00EE7807">
        <w:rPr>
          <w:sz w:val="28"/>
          <w:szCs w:val="28"/>
          <w:lang w:val="ru-RU"/>
        </w:rPr>
        <w:t>чебный проект - это и задание для учащихся, сформулированное в виде проблемы, и их целенаправленная деятельность, и форма организации взаимодействия учащихся с учителем и учащихся между собой, и результат деятельности как найденный ими способ решения проблемы проекта.</w:t>
      </w:r>
    </w:p>
    <w:p w:rsidR="00AE6CAF" w:rsidRPr="00EE7807" w:rsidRDefault="00AE6CAF" w:rsidP="004B21F0">
      <w:pPr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4B21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ассмотрим </w:t>
      </w:r>
      <w:r w:rsidRPr="00EE78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этапы работы над проектом и соотнесем их с </w:t>
      </w:r>
      <w:proofErr w:type="gramStart"/>
      <w:r w:rsidRPr="00EE78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формируемыми</w:t>
      </w:r>
      <w:proofErr w:type="gramEnd"/>
      <w:r w:rsidRPr="00EE78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УУД.</w:t>
      </w:r>
    </w:p>
    <w:p w:rsidR="00AE6CAF" w:rsidRPr="00EE7807" w:rsidRDefault="00AE6CAF" w:rsidP="004B21F0">
      <w:pPr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1.Погружение в проект. Формулировка проблемы проекта. Постановка цели и задач.</w:t>
      </w:r>
      <w:r w:rsidR="005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Регулятивные действия – </w:t>
      </w:r>
      <w:proofErr w:type="spellStart"/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</w:t>
      </w:r>
      <w:proofErr w:type="spellEnd"/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действия – самостоятельное выделение и формулирование познавательной цели, проблемы; самостоятельное создание алгоритмов деятельности при решении проблем творческого и поискового характера.</w:t>
      </w:r>
    </w:p>
    <w:p w:rsidR="00AE6CAF" w:rsidRPr="00EE7807" w:rsidRDefault="00AE6CAF" w:rsidP="004B21F0">
      <w:pPr>
        <w:pStyle w:val="a8"/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деятельности. Организация рабочих групп. Определение роли каждого в группе. Планирование совместной и индивидуальной деятельности по решению зада</w:t>
      </w:r>
      <w:r w:rsidR="00F7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 проекта. Определение </w:t>
      </w:r>
      <w:proofErr w:type="gramStart"/>
      <w:r w:rsidR="00F7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proofErr w:type="gramEnd"/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 проектного продукта.</w:t>
      </w:r>
    </w:p>
    <w:p w:rsidR="00AE6CAF" w:rsidRPr="00EE7807" w:rsidRDefault="00AE6CAF" w:rsidP="004B21F0">
      <w:pPr>
        <w:pStyle w:val="a8"/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действия – планирование и прогнозирование.</w:t>
      </w:r>
    </w:p>
    <w:p w:rsidR="00AE6CAF" w:rsidRPr="00EE7807" w:rsidRDefault="00AE6CAF" w:rsidP="004B21F0">
      <w:pPr>
        <w:pStyle w:val="a8"/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действия – поиск и выделение необходимой информации; применение</w:t>
      </w:r>
      <w:r w:rsidR="005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 информационного поиска</w:t>
      </w:r>
      <w:r w:rsidR="0055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6CAF" w:rsidRPr="00EE7807" w:rsidRDefault="00AE6CAF" w:rsidP="004B21F0">
      <w:pPr>
        <w:pStyle w:val="a8"/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действия – планирование учебного сотрудничества с учителем и сверстниками – определение цели, функций участников, способов взаимодействия; пос</w:t>
      </w:r>
      <w:r w:rsidR="004B2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тановка вопросов – </w:t>
      </w: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в поиске и сборе информации.</w:t>
      </w:r>
    </w:p>
    <w:p w:rsidR="00AE6CAF" w:rsidRPr="00EE7807" w:rsidRDefault="00AE6CAF" w:rsidP="004B21F0">
      <w:pPr>
        <w:pStyle w:val="a8"/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3.Осуществление проектной деятельности. Активная и самостоятельная работа учащихся. Оформление полученных результатов.</w:t>
      </w:r>
    </w:p>
    <w:p w:rsidR="00AE6CAF" w:rsidRPr="00EE7807" w:rsidRDefault="00AE6CAF" w:rsidP="004B21F0">
      <w:pPr>
        <w:pStyle w:val="a8"/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Регулятивные действия - </w:t>
      </w:r>
      <w:proofErr w:type="spellStart"/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оценка, контроль и коррекция.</w:t>
      </w:r>
    </w:p>
    <w:p w:rsidR="00AE6CAF" w:rsidRPr="00EE7807" w:rsidRDefault="00AE6CAF" w:rsidP="004B21F0">
      <w:pPr>
        <w:pStyle w:val="a8"/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действия - структурирование знаний; контроль и оценка процесса и результатов деятельности; моделирование.</w:t>
      </w:r>
    </w:p>
    <w:p w:rsidR="00AE6CAF" w:rsidRPr="00EE7807" w:rsidRDefault="00AE6CAF" w:rsidP="004B21F0">
      <w:pPr>
        <w:pStyle w:val="a8"/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действия – умение с достаточной полнотой и точностью выражать свои мысли в соответствии с задачами и условиями коммуникации.</w:t>
      </w:r>
    </w:p>
    <w:p w:rsidR="00AE6CAF" w:rsidRPr="00EE7807" w:rsidRDefault="00AE6CAF" w:rsidP="004B21F0">
      <w:pPr>
        <w:pStyle w:val="a8"/>
        <w:spacing w:after="0" w:line="36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Презентация результатов.</w:t>
      </w:r>
    </w:p>
    <w:p w:rsidR="00AE6CAF" w:rsidRDefault="00AE6CAF" w:rsidP="004B21F0">
      <w:pPr>
        <w:pStyle w:val="a8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действия – осознанное и произвольное построение речевого высказывания в устной и письменной форме.</w:t>
      </w:r>
      <w:r w:rsidR="004B2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действия – владение монологической и диалогической формами речи.</w:t>
      </w:r>
    </w:p>
    <w:p w:rsidR="005545E4" w:rsidRPr="00EE7807" w:rsidRDefault="005545E4" w:rsidP="004B21F0">
      <w:pPr>
        <w:pStyle w:val="a3"/>
        <w:spacing w:after="0" w:line="360" w:lineRule="auto"/>
        <w:ind w:left="-142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Иными словами,  проект – </w:t>
      </w:r>
      <w:r w:rsidRPr="00EE7807">
        <w:rPr>
          <w:sz w:val="28"/>
          <w:szCs w:val="28"/>
          <w:lang w:val="ru-RU"/>
        </w:rPr>
        <w:t xml:space="preserve">это “пять </w:t>
      </w:r>
      <w:proofErr w:type="gramStart"/>
      <w:r w:rsidRPr="00EE7807">
        <w:rPr>
          <w:sz w:val="28"/>
          <w:szCs w:val="28"/>
          <w:lang w:val="ru-RU"/>
        </w:rPr>
        <w:t>П</w:t>
      </w:r>
      <w:proofErr w:type="gramEnd"/>
      <w:r w:rsidRPr="00EE7807">
        <w:rPr>
          <w:sz w:val="28"/>
          <w:szCs w:val="28"/>
          <w:lang w:val="ru-RU"/>
        </w:rPr>
        <w:t>”: Проблема – Проектирование (планирование) – Поиск информации – Продукт – Презентация.</w:t>
      </w:r>
    </w:p>
    <w:p w:rsidR="00E668A8" w:rsidRPr="00EE7807" w:rsidRDefault="002A4B79" w:rsidP="004B21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80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ФГОС по окончании основной школы предполагается оценивание </w:t>
      </w:r>
      <w:proofErr w:type="spellStart"/>
      <w:r w:rsidRPr="00EE7807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EE7807">
        <w:rPr>
          <w:rFonts w:ascii="Times New Roman" w:hAnsi="Times New Roman" w:cs="Times New Roman"/>
          <w:color w:val="000000"/>
          <w:sz w:val="28"/>
          <w:szCs w:val="28"/>
        </w:rPr>
        <w:t xml:space="preserve"> у школьников универсальных учебных действий. Организация массовой работы школьников над проектами позволит продемонстрировать хорошие показатели в итоговой диагностике</w:t>
      </w:r>
      <w:r w:rsidR="00727398" w:rsidRPr="00EE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33A1" w:rsidRPr="00EE7807" w:rsidRDefault="003933A1" w:rsidP="004B21F0">
      <w:pPr>
        <w:pStyle w:val="a3"/>
        <w:spacing w:after="0" w:line="360" w:lineRule="auto"/>
        <w:ind w:left="-142" w:right="-1"/>
        <w:jc w:val="both"/>
        <w:rPr>
          <w:sz w:val="28"/>
          <w:szCs w:val="28"/>
          <w:lang w:val="ru-RU"/>
        </w:rPr>
      </w:pPr>
      <w:r w:rsidRPr="00EE7807">
        <w:rPr>
          <w:sz w:val="28"/>
          <w:szCs w:val="28"/>
          <w:lang w:val="ru-RU"/>
        </w:rPr>
        <w:t xml:space="preserve">Согласно ФГОС каждая школа приняла положение о проектно-исследовательской деятельности. Такое положение принято и в нашей школе. В положении определены общие требования к содержанию </w:t>
      </w:r>
      <w:r w:rsidR="009B1EE2">
        <w:rPr>
          <w:sz w:val="28"/>
          <w:szCs w:val="28"/>
          <w:lang w:val="ru-RU"/>
        </w:rPr>
        <w:t xml:space="preserve">и оценке проектных работ уч-ся. </w:t>
      </w:r>
      <w:r w:rsidR="000760AF" w:rsidRPr="00EE7807">
        <w:rPr>
          <w:sz w:val="28"/>
          <w:szCs w:val="28"/>
          <w:lang w:val="ru-RU"/>
        </w:rPr>
        <w:t xml:space="preserve"> УМК, по </w:t>
      </w:r>
      <w:proofErr w:type="gramStart"/>
      <w:r w:rsidR="000760AF" w:rsidRPr="00EE7807">
        <w:rPr>
          <w:sz w:val="28"/>
          <w:szCs w:val="28"/>
          <w:lang w:val="ru-RU"/>
        </w:rPr>
        <w:t>которому</w:t>
      </w:r>
      <w:proofErr w:type="gramEnd"/>
      <w:r w:rsidR="000760AF" w:rsidRPr="00EE7807">
        <w:rPr>
          <w:sz w:val="28"/>
          <w:szCs w:val="28"/>
          <w:lang w:val="ru-RU"/>
        </w:rPr>
        <w:t xml:space="preserve"> работают учителя нашей школы, построен на основе проектной деятельности. Поэтому, встал вопрос о разработке критериев оценки проектных работ в рамках нашего предмета. Был разработан оценочный лист таких критериев. </w:t>
      </w:r>
    </w:p>
    <w:p w:rsidR="000760AF" w:rsidRPr="00EE7807" w:rsidRDefault="000760AF" w:rsidP="004B21F0">
      <w:pPr>
        <w:spacing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7807">
        <w:rPr>
          <w:rFonts w:ascii="Times New Roman" w:hAnsi="Times New Roman" w:cs="Times New Roman"/>
          <w:sz w:val="28"/>
          <w:szCs w:val="28"/>
          <w:u w:val="single"/>
        </w:rPr>
        <w:t>Критерии  оценки  проектной работы (оценочный лист).</w:t>
      </w:r>
    </w:p>
    <w:p w:rsidR="0015311B" w:rsidRPr="00EE7807" w:rsidRDefault="000760AF" w:rsidP="004B21F0">
      <w:pPr>
        <w:spacing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 xml:space="preserve">Класс _________. Четверть ________. Раздел _____. </w:t>
      </w:r>
    </w:p>
    <w:p w:rsidR="000760AF" w:rsidRPr="00EE7807" w:rsidRDefault="000760AF" w:rsidP="004B21F0">
      <w:pPr>
        <w:spacing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>Тема __________________________________</w:t>
      </w:r>
      <w:r w:rsidR="00E610C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E780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9747" w:type="dxa"/>
        <w:tblLayout w:type="fixed"/>
        <w:tblLook w:val="04A0"/>
      </w:tblPr>
      <w:tblGrid>
        <w:gridCol w:w="1951"/>
        <w:gridCol w:w="2268"/>
        <w:gridCol w:w="992"/>
        <w:gridCol w:w="709"/>
        <w:gridCol w:w="709"/>
        <w:gridCol w:w="709"/>
        <w:gridCol w:w="708"/>
        <w:gridCol w:w="851"/>
        <w:gridCol w:w="850"/>
      </w:tblGrid>
      <w:tr w:rsidR="000760AF" w:rsidRPr="00EE7807" w:rsidTr="00DA33D3">
        <w:trPr>
          <w:trHeight w:val="366"/>
        </w:trPr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Ф.И. уч-ся</w:t>
            </w:r>
          </w:p>
        </w:tc>
      </w:tr>
      <w:tr w:rsidR="000760AF" w:rsidRPr="00EE7807" w:rsidTr="00DA33D3">
        <w:trPr>
          <w:trHeight w:val="828"/>
        </w:trPr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969AF" w:rsidRPr="00EE7807" w:rsidRDefault="001969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rPr>
          <w:trHeight w:val="1083"/>
        </w:trPr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7A2B33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760AF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Знание предмет</w:t>
            </w:r>
            <w:proofErr w:type="gramStart"/>
            <w:r w:rsidR="000760AF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spellStart"/>
            <w:proofErr w:type="gramEnd"/>
            <w:r w:rsidR="000760AF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познават.действия</w:t>
            </w:r>
            <w:proofErr w:type="spellEnd"/>
            <w:r w:rsidR="000760AF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Понимание содержания выполненной работы</w:t>
            </w: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Лексическая насыщенность</w:t>
            </w: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Грамматическая насыщенность</w:t>
            </w: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Набранный балл</w:t>
            </w:r>
          </w:p>
        </w:tc>
        <w:tc>
          <w:tcPr>
            <w:tcW w:w="2268" w:type="dxa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A33D3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</w:t>
            </w:r>
            <w:proofErr w:type="gramStart"/>
            <w:r w:rsidR="00DA33D3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="00DA33D3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егулятивные  действия</w:t>
            </w:r>
            <w:r w:rsidR="00DA33D3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992" w:type="dxa"/>
          </w:tcPr>
          <w:p w:rsidR="000760AF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проекта (оглавление, деление на </w:t>
            </w:r>
            <w:proofErr w:type="spellStart"/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. части)</w:t>
            </w: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Набранный балл</w:t>
            </w: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760AF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DA33D3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3.Презентаци</w:t>
            </w:r>
            <w:proofErr w:type="gramStart"/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я(</w:t>
            </w:r>
            <w:proofErr w:type="gramEnd"/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760AF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оммуникативные </w:t>
            </w:r>
            <w:r w:rsidR="000760AF"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действия</w:t>
            </w:r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0760AF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Ясное изложение</w:t>
            </w:r>
            <w:r w:rsidR="000760AF" w:rsidRPr="00EE7807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5E4" w:rsidRPr="00EE7807" w:rsidTr="00DA33D3">
        <w:tc>
          <w:tcPr>
            <w:tcW w:w="1951" w:type="dxa"/>
          </w:tcPr>
          <w:p w:rsidR="005545E4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545E4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работы</w:t>
            </w:r>
          </w:p>
        </w:tc>
        <w:tc>
          <w:tcPr>
            <w:tcW w:w="992" w:type="dxa"/>
          </w:tcPr>
          <w:p w:rsidR="005545E4" w:rsidRPr="00EE7807" w:rsidRDefault="003A028E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545E4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545E4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545E4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45E4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45E4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545E4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Заключение, выводы (представление результатов)</w:t>
            </w:r>
          </w:p>
        </w:tc>
        <w:tc>
          <w:tcPr>
            <w:tcW w:w="992" w:type="dxa"/>
          </w:tcPr>
          <w:p w:rsidR="000760AF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992" w:type="dxa"/>
          </w:tcPr>
          <w:p w:rsidR="000760AF" w:rsidRPr="00EE7807" w:rsidRDefault="005545E4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Постановка вопросов</w:t>
            </w: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sz w:val="28"/>
                <w:szCs w:val="28"/>
              </w:rPr>
              <w:t>Набранный балл</w:t>
            </w: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545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F" w:rsidRPr="00EE7807" w:rsidTr="00DA33D3">
        <w:tc>
          <w:tcPr>
            <w:tcW w:w="19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226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0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0AF" w:rsidRPr="00EE7807" w:rsidRDefault="000760AF" w:rsidP="004B21F0">
            <w:pPr>
              <w:spacing w:line="360" w:lineRule="auto"/>
              <w:ind w:left="-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B33" w:rsidRPr="00EE7807" w:rsidRDefault="007A2B33" w:rsidP="004B21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60AF" w:rsidRPr="00EE7807" w:rsidRDefault="000760AF" w:rsidP="004B21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 является заданием повышенного уровня сложности:</w:t>
      </w:r>
    </w:p>
    <w:p w:rsidR="000760AF" w:rsidRPr="00EE7807" w:rsidRDefault="000760AF" w:rsidP="004B21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 xml:space="preserve">                           оценка 5:   24-30 баллов   (80% -100%)   </w:t>
      </w:r>
    </w:p>
    <w:p w:rsidR="000760AF" w:rsidRPr="00EE7807" w:rsidRDefault="000760AF" w:rsidP="004B21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2B33" w:rsidRPr="00EE78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E7807">
        <w:rPr>
          <w:rFonts w:ascii="Times New Roman" w:hAnsi="Times New Roman" w:cs="Times New Roman"/>
          <w:sz w:val="28"/>
          <w:szCs w:val="28"/>
        </w:rPr>
        <w:t xml:space="preserve">  оценка 4:    18-23 баллов     (60% - 79%)                                                                                             </w:t>
      </w:r>
    </w:p>
    <w:p w:rsidR="000760AF" w:rsidRPr="00EE7807" w:rsidRDefault="000760AF" w:rsidP="004B21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2B33" w:rsidRPr="00EE78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A2723" w:rsidRPr="00EE7807">
        <w:rPr>
          <w:rFonts w:ascii="Times New Roman" w:hAnsi="Times New Roman" w:cs="Times New Roman"/>
          <w:sz w:val="28"/>
          <w:szCs w:val="28"/>
        </w:rPr>
        <w:t xml:space="preserve">  оценка 3:    12</w:t>
      </w:r>
      <w:r w:rsidR="00FF1DD7" w:rsidRPr="00EE7807">
        <w:rPr>
          <w:rFonts w:ascii="Times New Roman" w:hAnsi="Times New Roman" w:cs="Times New Roman"/>
          <w:sz w:val="28"/>
          <w:szCs w:val="28"/>
        </w:rPr>
        <w:t>-17  баллов    (40</w:t>
      </w:r>
      <w:r w:rsidRPr="00EE7807">
        <w:rPr>
          <w:rFonts w:ascii="Times New Roman" w:hAnsi="Times New Roman" w:cs="Times New Roman"/>
          <w:sz w:val="28"/>
          <w:szCs w:val="28"/>
        </w:rPr>
        <w:t>% -59%)</w:t>
      </w:r>
    </w:p>
    <w:p w:rsidR="000760AF" w:rsidRPr="00EE7807" w:rsidRDefault="000760AF" w:rsidP="004B21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2B33" w:rsidRPr="00EE78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E7807">
        <w:rPr>
          <w:rFonts w:ascii="Times New Roman" w:hAnsi="Times New Roman" w:cs="Times New Roman"/>
          <w:sz w:val="28"/>
          <w:szCs w:val="28"/>
        </w:rPr>
        <w:t xml:space="preserve"> оценка 2</w:t>
      </w:r>
      <w:r w:rsidR="003A2723" w:rsidRPr="00EE7807">
        <w:rPr>
          <w:rFonts w:ascii="Times New Roman" w:hAnsi="Times New Roman" w:cs="Times New Roman"/>
          <w:sz w:val="28"/>
          <w:szCs w:val="28"/>
        </w:rPr>
        <w:t>:    7-11</w:t>
      </w:r>
      <w:r w:rsidR="00FF1DD7" w:rsidRPr="00EE7807">
        <w:rPr>
          <w:rFonts w:ascii="Times New Roman" w:hAnsi="Times New Roman" w:cs="Times New Roman"/>
          <w:sz w:val="28"/>
          <w:szCs w:val="28"/>
        </w:rPr>
        <w:t xml:space="preserve">  баллов     (27% - 39</w:t>
      </w:r>
      <w:r w:rsidRPr="00EE7807">
        <w:rPr>
          <w:rFonts w:ascii="Times New Roman" w:hAnsi="Times New Roman" w:cs="Times New Roman"/>
          <w:sz w:val="28"/>
          <w:szCs w:val="28"/>
        </w:rPr>
        <w:t>%)</w:t>
      </w:r>
    </w:p>
    <w:p w:rsidR="000760AF" w:rsidRPr="00EE7807" w:rsidRDefault="000760AF" w:rsidP="004B21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Учитель: </w:t>
      </w:r>
    </w:p>
    <w:p w:rsidR="00F92431" w:rsidRPr="00EE7807" w:rsidRDefault="00F92431" w:rsidP="004B21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68EF" w:rsidRPr="00EE7807" w:rsidRDefault="00130F6D" w:rsidP="004B21F0">
      <w:pPr>
        <w:spacing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 xml:space="preserve">В ходе  работы у  </w:t>
      </w:r>
      <w:proofErr w:type="gramStart"/>
      <w:r w:rsidRPr="00EE780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E7807">
        <w:rPr>
          <w:rFonts w:ascii="Times New Roman" w:hAnsi="Times New Roman" w:cs="Times New Roman"/>
          <w:sz w:val="28"/>
          <w:szCs w:val="28"/>
        </w:rPr>
        <w:t xml:space="preserve">  формируются  универсальные учебные действия. </w:t>
      </w:r>
      <w:proofErr w:type="gramStart"/>
      <w:r w:rsidRPr="00EE780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E7807">
        <w:rPr>
          <w:rFonts w:ascii="Times New Roman" w:hAnsi="Times New Roman" w:cs="Times New Roman"/>
          <w:sz w:val="28"/>
          <w:szCs w:val="28"/>
        </w:rPr>
        <w:t xml:space="preserve"> извлекают информацию из схем,  иллюстраций, текстов. Проводят  обобщение и классификацию предметов и объектов по </w:t>
      </w:r>
      <w:r w:rsidR="00B9454D">
        <w:rPr>
          <w:rFonts w:ascii="Times New Roman" w:hAnsi="Times New Roman" w:cs="Times New Roman"/>
          <w:sz w:val="28"/>
          <w:szCs w:val="28"/>
        </w:rPr>
        <w:t xml:space="preserve">признакам. Проверяют  и </w:t>
      </w:r>
      <w:r w:rsidRPr="00EE7807">
        <w:rPr>
          <w:rFonts w:ascii="Times New Roman" w:hAnsi="Times New Roman" w:cs="Times New Roman"/>
          <w:sz w:val="28"/>
          <w:szCs w:val="28"/>
        </w:rPr>
        <w:t xml:space="preserve">находят  дополнительную </w:t>
      </w:r>
      <w:r w:rsidR="00B04706" w:rsidRPr="00EE7807">
        <w:rPr>
          <w:rFonts w:ascii="Times New Roman" w:hAnsi="Times New Roman" w:cs="Times New Roman"/>
          <w:sz w:val="28"/>
          <w:szCs w:val="28"/>
        </w:rPr>
        <w:t>и</w:t>
      </w:r>
      <w:r w:rsidRPr="00EE7807">
        <w:rPr>
          <w:rFonts w:ascii="Times New Roman" w:hAnsi="Times New Roman" w:cs="Times New Roman"/>
          <w:sz w:val="28"/>
          <w:szCs w:val="28"/>
        </w:rPr>
        <w:t>нформацию, используют  справоч</w:t>
      </w:r>
      <w:r w:rsidR="00B9454D">
        <w:rPr>
          <w:rFonts w:ascii="Times New Roman" w:hAnsi="Times New Roman" w:cs="Times New Roman"/>
          <w:sz w:val="28"/>
          <w:szCs w:val="28"/>
        </w:rPr>
        <w:t>ную литературу</w:t>
      </w:r>
      <w:proofErr w:type="gramStart"/>
      <w:r w:rsidR="00B945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454D">
        <w:rPr>
          <w:rFonts w:ascii="Times New Roman" w:hAnsi="Times New Roman" w:cs="Times New Roman"/>
          <w:sz w:val="28"/>
          <w:szCs w:val="28"/>
        </w:rPr>
        <w:t xml:space="preserve"> Т</w:t>
      </w:r>
      <w:r w:rsidRPr="00EE7807">
        <w:rPr>
          <w:rFonts w:ascii="Times New Roman" w:hAnsi="Times New Roman" w:cs="Times New Roman"/>
          <w:sz w:val="28"/>
          <w:szCs w:val="28"/>
        </w:rPr>
        <w:t>ворчески подходят к выполнению и презентации проекта.</w:t>
      </w:r>
    </w:p>
    <w:p w:rsidR="000601CD" w:rsidRPr="00EE7807" w:rsidRDefault="000601CD" w:rsidP="004B21F0">
      <w:pPr>
        <w:spacing w:line="360" w:lineRule="auto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807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724E75" w:rsidRPr="00E610C0" w:rsidRDefault="008B5693" w:rsidP="004B21F0">
      <w:pPr>
        <w:tabs>
          <w:tab w:val="num" w:pos="900"/>
        </w:tabs>
        <w:spacing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проектная </w:t>
      </w:r>
      <w:r w:rsidR="00724E75" w:rsidRPr="00EE7807">
        <w:rPr>
          <w:rFonts w:ascii="Times New Roman" w:hAnsi="Times New Roman" w:cs="Times New Roman"/>
          <w:sz w:val="28"/>
          <w:szCs w:val="28"/>
        </w:rPr>
        <w:t>деятель</w:t>
      </w:r>
      <w:r w:rsidR="00E610C0">
        <w:rPr>
          <w:rFonts w:ascii="Times New Roman" w:hAnsi="Times New Roman" w:cs="Times New Roman"/>
          <w:sz w:val="28"/>
          <w:szCs w:val="28"/>
        </w:rPr>
        <w:t xml:space="preserve">ность в рамках школы учит детей </w:t>
      </w:r>
      <w:r w:rsidR="00724E75" w:rsidRPr="00E610C0">
        <w:rPr>
          <w:rFonts w:ascii="Times New Roman" w:hAnsi="Times New Roman" w:cs="Times New Roman"/>
          <w:sz w:val="28"/>
          <w:szCs w:val="28"/>
        </w:rPr>
        <w:t>распознавать проблему и преобразовывать её в цель собственной деятельности;</w:t>
      </w:r>
      <w:r w:rsidR="00E610C0" w:rsidRPr="00E610C0">
        <w:rPr>
          <w:rFonts w:ascii="Times New Roman" w:hAnsi="Times New Roman" w:cs="Times New Roman"/>
          <w:sz w:val="28"/>
          <w:szCs w:val="28"/>
        </w:rPr>
        <w:t xml:space="preserve"> ставить цель, </w:t>
      </w:r>
      <w:r w:rsidR="00724E75" w:rsidRPr="00E610C0">
        <w:rPr>
          <w:rFonts w:ascii="Times New Roman" w:hAnsi="Times New Roman" w:cs="Times New Roman"/>
          <w:sz w:val="28"/>
          <w:szCs w:val="28"/>
        </w:rPr>
        <w:t>определять методы работы над проектом</w:t>
      </w:r>
      <w:r w:rsidR="00E610C0" w:rsidRPr="00E610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правильно распределять собственные силы и время</w:t>
      </w:r>
      <w:r w:rsidR="00724E75" w:rsidRPr="00E610C0">
        <w:rPr>
          <w:rFonts w:ascii="Times New Roman" w:hAnsi="Times New Roman" w:cs="Times New Roman"/>
          <w:sz w:val="28"/>
          <w:szCs w:val="28"/>
        </w:rPr>
        <w:t>;</w:t>
      </w:r>
      <w:r w:rsidR="00E610C0" w:rsidRPr="00E610C0">
        <w:rPr>
          <w:rFonts w:ascii="Times New Roman" w:hAnsi="Times New Roman" w:cs="Times New Roman"/>
          <w:sz w:val="28"/>
          <w:szCs w:val="28"/>
        </w:rPr>
        <w:t xml:space="preserve"> </w:t>
      </w:r>
      <w:r w:rsidR="00724E75" w:rsidRPr="00E610C0">
        <w:rPr>
          <w:rFonts w:ascii="Times New Roman" w:hAnsi="Times New Roman" w:cs="Times New Roman"/>
          <w:sz w:val="28"/>
          <w:szCs w:val="28"/>
        </w:rPr>
        <w:t>добывать информацию из различных источников, планировать свою работу;</w:t>
      </w:r>
      <w:r w:rsidR="00E610C0" w:rsidRPr="00E610C0">
        <w:rPr>
          <w:rFonts w:ascii="Times New Roman" w:hAnsi="Times New Roman" w:cs="Times New Roman"/>
          <w:sz w:val="28"/>
          <w:szCs w:val="28"/>
        </w:rPr>
        <w:t xml:space="preserve"> </w:t>
      </w:r>
      <w:r w:rsidR="00724E75" w:rsidRPr="00E610C0">
        <w:rPr>
          <w:rFonts w:ascii="Times New Roman" w:hAnsi="Times New Roman" w:cs="Times New Roman"/>
          <w:sz w:val="28"/>
          <w:szCs w:val="28"/>
        </w:rPr>
        <w:t>оценивать результат работы, сравнивать его с тем, что было заявлено в качестве цели работы;</w:t>
      </w:r>
      <w:proofErr w:type="gramEnd"/>
      <w:r w:rsidR="00E610C0" w:rsidRPr="00E610C0">
        <w:rPr>
          <w:rFonts w:ascii="Times New Roman" w:hAnsi="Times New Roman" w:cs="Times New Roman"/>
          <w:sz w:val="28"/>
          <w:szCs w:val="28"/>
        </w:rPr>
        <w:t xml:space="preserve"> </w:t>
      </w:r>
      <w:r w:rsidR="00724E75" w:rsidRPr="00E610C0">
        <w:rPr>
          <w:rFonts w:ascii="Times New Roman" w:hAnsi="Times New Roman" w:cs="Times New Roman"/>
          <w:sz w:val="28"/>
          <w:szCs w:val="28"/>
        </w:rPr>
        <w:t xml:space="preserve">выявлять и </w:t>
      </w:r>
      <w:r w:rsidR="008076F8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724E75" w:rsidRPr="00E610C0">
        <w:rPr>
          <w:rFonts w:ascii="Times New Roman" w:hAnsi="Times New Roman" w:cs="Times New Roman"/>
          <w:sz w:val="28"/>
          <w:szCs w:val="28"/>
        </w:rPr>
        <w:t xml:space="preserve"> ошибки. </w:t>
      </w:r>
    </w:p>
    <w:p w:rsidR="0058243C" w:rsidRPr="00EE7807" w:rsidRDefault="00F468EF" w:rsidP="004B21F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>П</w:t>
      </w:r>
      <w:r w:rsidR="0058243C" w:rsidRPr="00EE7807">
        <w:rPr>
          <w:rFonts w:ascii="Times New Roman" w:hAnsi="Times New Roman" w:cs="Times New Roman"/>
          <w:sz w:val="28"/>
          <w:szCs w:val="28"/>
        </w:rPr>
        <w:t>роектная деятельность</w:t>
      </w:r>
      <w:r w:rsidR="00724E75" w:rsidRPr="00EE7807">
        <w:rPr>
          <w:rFonts w:ascii="Times New Roman" w:hAnsi="Times New Roman" w:cs="Times New Roman"/>
          <w:sz w:val="28"/>
          <w:szCs w:val="28"/>
        </w:rPr>
        <w:t xml:space="preserve"> наряду с другими активными методами обучения  эффективно применяется в основной школе.</w:t>
      </w:r>
      <w:r w:rsidR="0058243C" w:rsidRPr="00EE7807">
        <w:rPr>
          <w:sz w:val="28"/>
          <w:szCs w:val="28"/>
        </w:rPr>
        <w:t xml:space="preserve"> </w:t>
      </w:r>
      <w:r w:rsidR="0058243C" w:rsidRPr="00EE7807">
        <w:rPr>
          <w:rFonts w:ascii="Times New Roman" w:hAnsi="Times New Roman" w:cs="Times New Roman"/>
          <w:sz w:val="28"/>
          <w:szCs w:val="28"/>
        </w:rPr>
        <w:t xml:space="preserve">Девизом этой деятельности </w:t>
      </w:r>
      <w:r w:rsidR="008076F8">
        <w:rPr>
          <w:rFonts w:ascii="Times New Roman" w:hAnsi="Times New Roman" w:cs="Times New Roman"/>
          <w:sz w:val="28"/>
          <w:szCs w:val="28"/>
        </w:rPr>
        <w:t xml:space="preserve">могут служить слова </w:t>
      </w:r>
      <w:r w:rsidR="0058243C" w:rsidRPr="00EE7807">
        <w:rPr>
          <w:rFonts w:ascii="Times New Roman" w:hAnsi="Times New Roman" w:cs="Times New Roman"/>
          <w:sz w:val="28"/>
          <w:szCs w:val="28"/>
        </w:rPr>
        <w:t>немецкого драматурга и философа Г.Э. Лессинга: «Спорь</w:t>
      </w:r>
      <w:r w:rsidR="008076F8">
        <w:rPr>
          <w:rFonts w:ascii="Times New Roman" w:hAnsi="Times New Roman" w:cs="Times New Roman"/>
          <w:sz w:val="28"/>
          <w:szCs w:val="28"/>
        </w:rPr>
        <w:t xml:space="preserve">те, </w:t>
      </w:r>
      <w:r w:rsidR="0058243C" w:rsidRPr="00EE7807">
        <w:rPr>
          <w:rFonts w:ascii="Times New Roman" w:hAnsi="Times New Roman" w:cs="Times New Roman"/>
          <w:sz w:val="28"/>
          <w:szCs w:val="28"/>
        </w:rPr>
        <w:t xml:space="preserve"> ошибайтесь, но ради </w:t>
      </w:r>
      <w:bookmarkStart w:id="0" w:name="_GoBack"/>
      <w:r w:rsidR="0058243C" w:rsidRPr="00EE7807">
        <w:rPr>
          <w:rFonts w:ascii="Times New Roman" w:hAnsi="Times New Roman" w:cs="Times New Roman"/>
          <w:sz w:val="28"/>
          <w:szCs w:val="28"/>
        </w:rPr>
        <w:t xml:space="preserve">бога, размышляйте, и хотя и криво, да сами».      </w:t>
      </w:r>
    </w:p>
    <w:bookmarkEnd w:id="0"/>
    <w:p w:rsidR="008A3497" w:rsidRPr="001132A8" w:rsidRDefault="001132A8" w:rsidP="008076F8">
      <w:pPr>
        <w:tabs>
          <w:tab w:val="left" w:pos="3927"/>
        </w:tabs>
        <w:spacing w:line="360" w:lineRule="auto"/>
        <w:ind w:left="-14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132A8">
        <w:rPr>
          <w:rFonts w:ascii="Times New Roman" w:eastAsia="Arial Unicode MS" w:hAnsi="Times New Roman" w:cs="Times New Roman"/>
          <w:b/>
          <w:sz w:val="28"/>
          <w:szCs w:val="28"/>
        </w:rPr>
        <w:t>Литература:</w:t>
      </w:r>
    </w:p>
    <w:p w:rsidR="0082699F" w:rsidRPr="00EE7807" w:rsidRDefault="0082699F" w:rsidP="004B21F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7807">
        <w:rPr>
          <w:rFonts w:ascii="Times New Roman" w:hAnsi="Times New Roman" w:cs="Times New Roman"/>
          <w:sz w:val="28"/>
          <w:szCs w:val="28"/>
        </w:rPr>
        <w:t>1</w:t>
      </w:r>
      <w:r w:rsidR="0016149F" w:rsidRPr="00EE7807">
        <w:rPr>
          <w:rFonts w:ascii="Times New Roman" w:hAnsi="Times New Roman" w:cs="Times New Roman"/>
          <w:sz w:val="28"/>
          <w:szCs w:val="28"/>
        </w:rPr>
        <w:t xml:space="preserve">. </w:t>
      </w:r>
      <w:r w:rsidRPr="00EE7807">
        <w:rPr>
          <w:rFonts w:ascii="Times New Roman" w:hAnsi="Times New Roman" w:cs="Times New Roman"/>
          <w:sz w:val="28"/>
          <w:szCs w:val="28"/>
        </w:rPr>
        <w:t>Бычков А.В. Метод проектов в современной школе. – М., 2000.</w:t>
      </w:r>
    </w:p>
    <w:p w:rsidR="0082699F" w:rsidRPr="00EE7807" w:rsidRDefault="0082699F" w:rsidP="004B21F0">
      <w:pPr>
        <w:pStyle w:val="a3"/>
        <w:spacing w:line="360" w:lineRule="auto"/>
        <w:ind w:left="-142"/>
        <w:jc w:val="both"/>
        <w:rPr>
          <w:sz w:val="28"/>
          <w:szCs w:val="28"/>
          <w:lang w:val="ru-RU"/>
        </w:rPr>
      </w:pPr>
      <w:r w:rsidRPr="00EE7807">
        <w:rPr>
          <w:sz w:val="28"/>
          <w:szCs w:val="28"/>
          <w:lang w:val="ru-RU"/>
        </w:rPr>
        <w:t>2</w:t>
      </w:r>
      <w:r w:rsidR="0016149F" w:rsidRPr="00EE7807">
        <w:rPr>
          <w:sz w:val="28"/>
          <w:szCs w:val="28"/>
          <w:lang w:val="ru-RU"/>
        </w:rPr>
        <w:t xml:space="preserve">. </w:t>
      </w:r>
      <w:proofErr w:type="spellStart"/>
      <w:r w:rsidRPr="00EE7807">
        <w:rPr>
          <w:sz w:val="28"/>
          <w:szCs w:val="28"/>
          <w:lang w:val="ru-RU"/>
        </w:rPr>
        <w:t>Гузеев</w:t>
      </w:r>
      <w:proofErr w:type="spellEnd"/>
      <w:r w:rsidRPr="00EE7807">
        <w:rPr>
          <w:sz w:val="28"/>
          <w:szCs w:val="28"/>
          <w:lang w:val="ru-RU"/>
        </w:rPr>
        <w:t xml:space="preserve"> В.В. «Метод проектов» как частный случай интегральной технологии обучения  Директор школы. М.1995, №6</w:t>
      </w:r>
    </w:p>
    <w:p w:rsidR="00A6023E" w:rsidRPr="00EE7807" w:rsidRDefault="008076F8" w:rsidP="004B21F0">
      <w:pPr>
        <w:spacing w:line="360" w:lineRule="auto"/>
        <w:ind w:left="-14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0B96" w:rsidRPr="00EE7807">
        <w:rPr>
          <w:rFonts w:ascii="Times New Roman" w:hAnsi="Times New Roman" w:cs="Times New Roman"/>
          <w:sz w:val="28"/>
          <w:szCs w:val="28"/>
        </w:rPr>
        <w:t xml:space="preserve">. Сергеев И.С. Как организовать проектную деятельность учащихся: </w:t>
      </w:r>
      <w:r w:rsidR="0082699F" w:rsidRPr="00EE7807">
        <w:rPr>
          <w:rFonts w:ascii="Times New Roman" w:hAnsi="Times New Roman" w:cs="Times New Roman"/>
          <w:sz w:val="28"/>
          <w:szCs w:val="28"/>
        </w:rPr>
        <w:t xml:space="preserve">    </w:t>
      </w:r>
      <w:r w:rsidR="00260B96" w:rsidRPr="00EE7807">
        <w:rPr>
          <w:rFonts w:ascii="Times New Roman" w:hAnsi="Times New Roman" w:cs="Times New Roman"/>
          <w:sz w:val="28"/>
          <w:szCs w:val="28"/>
        </w:rPr>
        <w:t>Практическое пособие для работников общеобразовательных учреждений. М.: АРКТИ, 2003.</w:t>
      </w:r>
    </w:p>
    <w:sectPr w:rsidR="00A6023E" w:rsidRPr="00EE7807" w:rsidSect="001132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EFD"/>
    <w:multiLevelType w:val="hybridMultilevel"/>
    <w:tmpl w:val="75BE88E4"/>
    <w:lvl w:ilvl="0" w:tplc="37B20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E6433E">
      <w:numFmt w:val="none"/>
      <w:lvlText w:val=""/>
      <w:lvlJc w:val="left"/>
      <w:pPr>
        <w:tabs>
          <w:tab w:val="num" w:pos="0"/>
        </w:tabs>
      </w:pPr>
    </w:lvl>
    <w:lvl w:ilvl="2" w:tplc="34121390">
      <w:numFmt w:val="none"/>
      <w:lvlText w:val=""/>
      <w:lvlJc w:val="left"/>
      <w:pPr>
        <w:tabs>
          <w:tab w:val="num" w:pos="0"/>
        </w:tabs>
      </w:pPr>
    </w:lvl>
    <w:lvl w:ilvl="3" w:tplc="CE5C13F2">
      <w:numFmt w:val="none"/>
      <w:lvlText w:val=""/>
      <w:lvlJc w:val="left"/>
      <w:pPr>
        <w:tabs>
          <w:tab w:val="num" w:pos="0"/>
        </w:tabs>
      </w:pPr>
    </w:lvl>
    <w:lvl w:ilvl="4" w:tplc="975C4404">
      <w:numFmt w:val="none"/>
      <w:lvlText w:val=""/>
      <w:lvlJc w:val="left"/>
      <w:pPr>
        <w:tabs>
          <w:tab w:val="num" w:pos="0"/>
        </w:tabs>
      </w:pPr>
    </w:lvl>
    <w:lvl w:ilvl="5" w:tplc="9DBCC450">
      <w:numFmt w:val="none"/>
      <w:lvlText w:val=""/>
      <w:lvlJc w:val="left"/>
      <w:pPr>
        <w:tabs>
          <w:tab w:val="num" w:pos="0"/>
        </w:tabs>
      </w:pPr>
    </w:lvl>
    <w:lvl w:ilvl="6" w:tplc="E7D68C42">
      <w:numFmt w:val="none"/>
      <w:lvlText w:val=""/>
      <w:lvlJc w:val="left"/>
      <w:pPr>
        <w:tabs>
          <w:tab w:val="num" w:pos="0"/>
        </w:tabs>
      </w:pPr>
    </w:lvl>
    <w:lvl w:ilvl="7" w:tplc="4934AA90">
      <w:numFmt w:val="none"/>
      <w:lvlText w:val=""/>
      <w:lvlJc w:val="left"/>
      <w:pPr>
        <w:tabs>
          <w:tab w:val="num" w:pos="0"/>
        </w:tabs>
      </w:pPr>
    </w:lvl>
    <w:lvl w:ilvl="8" w:tplc="FBA4738C"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4C8138B"/>
    <w:multiLevelType w:val="hybridMultilevel"/>
    <w:tmpl w:val="FAC62EB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DF06258"/>
    <w:multiLevelType w:val="hybridMultilevel"/>
    <w:tmpl w:val="09D45668"/>
    <w:lvl w:ilvl="0" w:tplc="0FFEF49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C03E9"/>
    <w:multiLevelType w:val="multilevel"/>
    <w:tmpl w:val="683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86A73"/>
    <w:multiLevelType w:val="hybridMultilevel"/>
    <w:tmpl w:val="26285432"/>
    <w:lvl w:ilvl="0" w:tplc="0FFEF4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E5B37E5"/>
    <w:multiLevelType w:val="hybridMultilevel"/>
    <w:tmpl w:val="02A25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DE4345"/>
    <w:multiLevelType w:val="hybridMultilevel"/>
    <w:tmpl w:val="538EE844"/>
    <w:lvl w:ilvl="0" w:tplc="13A038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BB8"/>
    <w:rsid w:val="00002BB8"/>
    <w:rsid w:val="00012009"/>
    <w:rsid w:val="000601CD"/>
    <w:rsid w:val="000760AF"/>
    <w:rsid w:val="000910AC"/>
    <w:rsid w:val="000F7A72"/>
    <w:rsid w:val="001132A8"/>
    <w:rsid w:val="00122243"/>
    <w:rsid w:val="00130F6D"/>
    <w:rsid w:val="00147EC5"/>
    <w:rsid w:val="0015311B"/>
    <w:rsid w:val="0016149F"/>
    <w:rsid w:val="001954B4"/>
    <w:rsid w:val="001969AF"/>
    <w:rsid w:val="001A1B0A"/>
    <w:rsid w:val="001C7FF5"/>
    <w:rsid w:val="001E6D88"/>
    <w:rsid w:val="0020781F"/>
    <w:rsid w:val="00260B96"/>
    <w:rsid w:val="00281316"/>
    <w:rsid w:val="00295F27"/>
    <w:rsid w:val="002A4B79"/>
    <w:rsid w:val="00304CA3"/>
    <w:rsid w:val="00306696"/>
    <w:rsid w:val="00316838"/>
    <w:rsid w:val="00351B87"/>
    <w:rsid w:val="003933A1"/>
    <w:rsid w:val="003A028E"/>
    <w:rsid w:val="003A2723"/>
    <w:rsid w:val="003A61F4"/>
    <w:rsid w:val="00411134"/>
    <w:rsid w:val="004216EA"/>
    <w:rsid w:val="004607AC"/>
    <w:rsid w:val="00462BA5"/>
    <w:rsid w:val="004925FB"/>
    <w:rsid w:val="004A5298"/>
    <w:rsid w:val="004B21F0"/>
    <w:rsid w:val="004D5CA9"/>
    <w:rsid w:val="0053318F"/>
    <w:rsid w:val="005542E5"/>
    <w:rsid w:val="005545E4"/>
    <w:rsid w:val="00577DB9"/>
    <w:rsid w:val="0058243C"/>
    <w:rsid w:val="005F35C4"/>
    <w:rsid w:val="00622FE7"/>
    <w:rsid w:val="006B7321"/>
    <w:rsid w:val="00724E75"/>
    <w:rsid w:val="00727398"/>
    <w:rsid w:val="00775613"/>
    <w:rsid w:val="007814EA"/>
    <w:rsid w:val="007A2B33"/>
    <w:rsid w:val="007B458B"/>
    <w:rsid w:val="007B5E80"/>
    <w:rsid w:val="007E67A0"/>
    <w:rsid w:val="007F27C6"/>
    <w:rsid w:val="008076F8"/>
    <w:rsid w:val="0082699F"/>
    <w:rsid w:val="00892060"/>
    <w:rsid w:val="008A3497"/>
    <w:rsid w:val="008A7C87"/>
    <w:rsid w:val="008B0643"/>
    <w:rsid w:val="008B5693"/>
    <w:rsid w:val="008C668E"/>
    <w:rsid w:val="008E6F55"/>
    <w:rsid w:val="00931278"/>
    <w:rsid w:val="009933E4"/>
    <w:rsid w:val="009B1EE2"/>
    <w:rsid w:val="009B67EE"/>
    <w:rsid w:val="009C40D5"/>
    <w:rsid w:val="009D2D8B"/>
    <w:rsid w:val="009E3656"/>
    <w:rsid w:val="00A5396D"/>
    <w:rsid w:val="00A6023E"/>
    <w:rsid w:val="00A92FC5"/>
    <w:rsid w:val="00A933BB"/>
    <w:rsid w:val="00A96177"/>
    <w:rsid w:val="00AA5D64"/>
    <w:rsid w:val="00AE6CAF"/>
    <w:rsid w:val="00B04706"/>
    <w:rsid w:val="00B9454D"/>
    <w:rsid w:val="00BE14C7"/>
    <w:rsid w:val="00BE1B01"/>
    <w:rsid w:val="00BE77D6"/>
    <w:rsid w:val="00C441A7"/>
    <w:rsid w:val="00C47905"/>
    <w:rsid w:val="00CB7242"/>
    <w:rsid w:val="00CC0783"/>
    <w:rsid w:val="00D84EDC"/>
    <w:rsid w:val="00D90756"/>
    <w:rsid w:val="00DA33D3"/>
    <w:rsid w:val="00DC4C79"/>
    <w:rsid w:val="00DD2983"/>
    <w:rsid w:val="00DE3CAE"/>
    <w:rsid w:val="00E1449E"/>
    <w:rsid w:val="00E379C1"/>
    <w:rsid w:val="00E40709"/>
    <w:rsid w:val="00E610C0"/>
    <w:rsid w:val="00E668A8"/>
    <w:rsid w:val="00E93A2C"/>
    <w:rsid w:val="00EA14B1"/>
    <w:rsid w:val="00EE7807"/>
    <w:rsid w:val="00F24ED5"/>
    <w:rsid w:val="00F468EF"/>
    <w:rsid w:val="00F53D3F"/>
    <w:rsid w:val="00F70EF0"/>
    <w:rsid w:val="00F92431"/>
    <w:rsid w:val="00F93507"/>
    <w:rsid w:val="00FC3076"/>
    <w:rsid w:val="00FF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149F"/>
    <w:pPr>
      <w:widowControl w:val="0"/>
      <w:autoSpaceDE w:val="0"/>
      <w:autoSpaceDN w:val="0"/>
      <w:spacing w:after="57" w:line="240" w:lineRule="auto"/>
      <w:ind w:right="284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4">
    <w:name w:val="Body Text"/>
    <w:basedOn w:val="a"/>
    <w:link w:val="a5"/>
    <w:uiPriority w:val="99"/>
    <w:semiHidden/>
    <w:unhideWhenUsed/>
    <w:rsid w:val="0028131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1316"/>
  </w:style>
  <w:style w:type="paragraph" w:styleId="a6">
    <w:name w:val="Body Text First Indent"/>
    <w:basedOn w:val="a4"/>
    <w:link w:val="a7"/>
    <w:rsid w:val="0028131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Красная строка Знак"/>
    <w:basedOn w:val="a5"/>
    <w:link w:val="a6"/>
    <w:rsid w:val="00281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C668E"/>
    <w:pPr>
      <w:ind w:left="720"/>
      <w:contextualSpacing/>
    </w:pPr>
  </w:style>
  <w:style w:type="table" w:styleId="a9">
    <w:name w:val="Table Grid"/>
    <w:basedOn w:val="a1"/>
    <w:uiPriority w:val="59"/>
    <w:rsid w:val="0007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92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1BAB-027F-41D0-91EE-9872D41B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вечеслав</dc:creator>
  <cp:lastModifiedBy>вечеслав</cp:lastModifiedBy>
  <cp:revision>91</cp:revision>
  <cp:lastPrinted>2016-03-21T11:13:00Z</cp:lastPrinted>
  <dcterms:created xsi:type="dcterms:W3CDTF">2016-03-16T15:30:00Z</dcterms:created>
  <dcterms:modified xsi:type="dcterms:W3CDTF">2017-04-27T12:35:00Z</dcterms:modified>
</cp:coreProperties>
</file>